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E4" w:rsidRDefault="00444EDE" w:rsidP="00444EDE">
      <w:pPr>
        <w:pStyle w:val="NoSpacing"/>
        <w:jc w:val="center"/>
        <w:rPr>
          <w:b/>
          <w:sz w:val="40"/>
          <w:szCs w:val="40"/>
        </w:rPr>
      </w:pPr>
      <w:r w:rsidRPr="00444EDE">
        <w:rPr>
          <w:b/>
          <w:sz w:val="40"/>
          <w:szCs w:val="40"/>
        </w:rPr>
        <w:t>Shopping for Credit</w:t>
      </w:r>
    </w:p>
    <w:p w:rsidR="00444EDE" w:rsidRDefault="00444EDE" w:rsidP="00444EDE">
      <w:pPr>
        <w:pStyle w:val="NoSpacing"/>
        <w:rPr>
          <w:sz w:val="28"/>
          <w:szCs w:val="28"/>
        </w:rPr>
      </w:pPr>
    </w:p>
    <w:p w:rsidR="00444EDE" w:rsidRDefault="00E543CE" w:rsidP="00444E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Go online and search </w:t>
      </w:r>
      <w:hyperlink r:id="rId6" w:history="1">
        <w:r w:rsidRPr="00ED60A6">
          <w:rPr>
            <w:rStyle w:val="Hyperlink"/>
            <w:sz w:val="28"/>
            <w:szCs w:val="28"/>
          </w:rPr>
          <w:t>www.bankrate.com</w:t>
        </w:r>
      </w:hyperlink>
      <w:r>
        <w:rPr>
          <w:sz w:val="28"/>
          <w:szCs w:val="28"/>
        </w:rPr>
        <w:t xml:space="preserve"> for the following information:</w:t>
      </w:r>
    </w:p>
    <w:p w:rsidR="00E543CE" w:rsidRDefault="00E543CE" w:rsidP="00444EDE">
      <w:pPr>
        <w:pStyle w:val="NoSpacing"/>
        <w:rPr>
          <w:sz w:val="28"/>
          <w:szCs w:val="28"/>
        </w:rPr>
      </w:pPr>
    </w:p>
    <w:p w:rsidR="00E543CE" w:rsidRPr="009671BF" w:rsidRDefault="007F55F1" w:rsidP="00444EDE">
      <w:pPr>
        <w:pStyle w:val="NoSpacing"/>
        <w:rPr>
          <w:b/>
          <w:sz w:val="36"/>
          <w:szCs w:val="36"/>
        </w:rPr>
      </w:pPr>
      <w:r w:rsidRPr="009671BF">
        <w:rPr>
          <w:b/>
          <w:sz w:val="36"/>
          <w:szCs w:val="36"/>
        </w:rPr>
        <w:t>Excellent Credit</w:t>
      </w:r>
    </w:p>
    <w:p w:rsidR="007F55F1" w:rsidRDefault="007F55F1" w:rsidP="00444E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Which card has the lowest regular </w:t>
      </w:r>
      <w:r>
        <w:rPr>
          <w:b/>
          <w:sz w:val="28"/>
          <w:szCs w:val="28"/>
        </w:rPr>
        <w:t>annual percentage rate (APR)</w:t>
      </w:r>
      <w:r w:rsidR="009671BF">
        <w:rPr>
          <w:b/>
          <w:sz w:val="28"/>
          <w:szCs w:val="28"/>
        </w:rPr>
        <w:t xml:space="preserve"> </w:t>
      </w:r>
      <w:r w:rsidR="009671BF">
        <w:rPr>
          <w:sz w:val="28"/>
          <w:szCs w:val="28"/>
        </w:rPr>
        <w:t>with no annual fee?</w:t>
      </w:r>
    </w:p>
    <w:p w:rsidR="009671BF" w:rsidRDefault="009671BF" w:rsidP="00444EDE">
      <w:pPr>
        <w:pStyle w:val="NoSpacing"/>
        <w:rPr>
          <w:sz w:val="28"/>
          <w:szCs w:val="28"/>
        </w:rPr>
      </w:pPr>
    </w:p>
    <w:p w:rsidR="009671BF" w:rsidRDefault="009671BF" w:rsidP="00444E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the rate?</w:t>
      </w:r>
    </w:p>
    <w:p w:rsidR="009671BF" w:rsidRDefault="009671BF" w:rsidP="00444EDE">
      <w:pPr>
        <w:pStyle w:val="NoSpacing"/>
        <w:rPr>
          <w:sz w:val="28"/>
          <w:szCs w:val="28"/>
        </w:rPr>
      </w:pPr>
    </w:p>
    <w:p w:rsidR="009671BF" w:rsidRDefault="009671BF" w:rsidP="00444E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414E">
        <w:rPr>
          <w:sz w:val="28"/>
          <w:szCs w:val="28"/>
        </w:rPr>
        <w:t xml:space="preserve">Which card has the lowest introductory </w:t>
      </w:r>
      <w:r w:rsidR="00CB414E">
        <w:rPr>
          <w:b/>
          <w:sz w:val="28"/>
          <w:szCs w:val="28"/>
        </w:rPr>
        <w:t xml:space="preserve">APR </w:t>
      </w:r>
      <w:r w:rsidR="00CB414E">
        <w:rPr>
          <w:sz w:val="28"/>
          <w:szCs w:val="28"/>
        </w:rPr>
        <w:t>with no annual fee?</w:t>
      </w:r>
    </w:p>
    <w:p w:rsidR="00CB414E" w:rsidRDefault="00CB414E" w:rsidP="00444EDE">
      <w:pPr>
        <w:pStyle w:val="NoSpacing"/>
        <w:rPr>
          <w:sz w:val="28"/>
          <w:szCs w:val="28"/>
        </w:rPr>
      </w:pPr>
    </w:p>
    <w:p w:rsidR="00CB414E" w:rsidRDefault="00CB414E" w:rsidP="00444E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the intro rate?</w:t>
      </w:r>
    </w:p>
    <w:p w:rsidR="00CB414E" w:rsidRDefault="00CB414E" w:rsidP="00444EDE">
      <w:pPr>
        <w:pStyle w:val="NoSpacing"/>
        <w:rPr>
          <w:sz w:val="28"/>
          <w:szCs w:val="28"/>
        </w:rPr>
      </w:pPr>
    </w:p>
    <w:p w:rsidR="00CB414E" w:rsidRDefault="00CB414E" w:rsidP="00444E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How long is the intro period?</w:t>
      </w:r>
    </w:p>
    <w:p w:rsidR="00CB414E" w:rsidRDefault="00CB414E" w:rsidP="00444EDE">
      <w:pPr>
        <w:pStyle w:val="NoSpacing"/>
        <w:rPr>
          <w:sz w:val="28"/>
          <w:szCs w:val="28"/>
        </w:rPr>
      </w:pPr>
    </w:p>
    <w:p w:rsidR="00CB414E" w:rsidRDefault="00CB414E" w:rsidP="00444ED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the rate after the intro period?</w:t>
      </w:r>
    </w:p>
    <w:p w:rsidR="00CB414E" w:rsidRDefault="00CB414E" w:rsidP="00444EDE">
      <w:pPr>
        <w:pStyle w:val="NoSpacing"/>
        <w:rPr>
          <w:sz w:val="28"/>
          <w:szCs w:val="28"/>
        </w:rPr>
      </w:pPr>
    </w:p>
    <w:p w:rsidR="00CB414E" w:rsidRDefault="00554424" w:rsidP="00444EDE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Good</w:t>
      </w:r>
      <w:r w:rsidR="003D0A9E" w:rsidRPr="003D0A9E">
        <w:rPr>
          <w:b/>
          <w:sz w:val="36"/>
          <w:szCs w:val="36"/>
        </w:rPr>
        <w:t xml:space="preserve"> Credit</w:t>
      </w:r>
    </w:p>
    <w:p w:rsidR="003D0A9E" w:rsidRDefault="003D0A9E" w:rsidP="003D0A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Which card has the lowest regular </w:t>
      </w:r>
      <w:r>
        <w:rPr>
          <w:b/>
          <w:sz w:val="28"/>
          <w:szCs w:val="28"/>
        </w:rPr>
        <w:t xml:space="preserve">annual percentage rate (APR) </w:t>
      </w:r>
      <w:r>
        <w:rPr>
          <w:sz w:val="28"/>
          <w:szCs w:val="28"/>
        </w:rPr>
        <w:t>with no annual fee?</w:t>
      </w:r>
    </w:p>
    <w:p w:rsidR="003D0A9E" w:rsidRDefault="003D0A9E" w:rsidP="003D0A9E">
      <w:pPr>
        <w:pStyle w:val="NoSpacing"/>
        <w:rPr>
          <w:sz w:val="28"/>
          <w:szCs w:val="28"/>
        </w:rPr>
      </w:pPr>
    </w:p>
    <w:p w:rsidR="003D0A9E" w:rsidRDefault="003D0A9E" w:rsidP="003D0A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the rate?</w:t>
      </w:r>
    </w:p>
    <w:p w:rsidR="003D0A9E" w:rsidRDefault="003D0A9E" w:rsidP="003D0A9E">
      <w:pPr>
        <w:pStyle w:val="NoSpacing"/>
        <w:rPr>
          <w:sz w:val="28"/>
          <w:szCs w:val="28"/>
        </w:rPr>
      </w:pPr>
    </w:p>
    <w:p w:rsidR="003D0A9E" w:rsidRDefault="003D0A9E" w:rsidP="003D0A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Which card has the lowest introductory </w:t>
      </w:r>
      <w:r>
        <w:rPr>
          <w:b/>
          <w:sz w:val="28"/>
          <w:szCs w:val="28"/>
        </w:rPr>
        <w:t xml:space="preserve">APR </w:t>
      </w:r>
      <w:r>
        <w:rPr>
          <w:sz w:val="28"/>
          <w:szCs w:val="28"/>
        </w:rPr>
        <w:t>with no annual fee?</w:t>
      </w:r>
    </w:p>
    <w:p w:rsidR="003D0A9E" w:rsidRDefault="003D0A9E" w:rsidP="003D0A9E">
      <w:pPr>
        <w:pStyle w:val="NoSpacing"/>
        <w:rPr>
          <w:sz w:val="28"/>
          <w:szCs w:val="28"/>
        </w:rPr>
      </w:pPr>
    </w:p>
    <w:p w:rsidR="003D0A9E" w:rsidRDefault="003D0A9E" w:rsidP="003D0A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the intro rate?</w:t>
      </w:r>
    </w:p>
    <w:p w:rsidR="003D0A9E" w:rsidRDefault="003D0A9E" w:rsidP="003D0A9E">
      <w:pPr>
        <w:pStyle w:val="NoSpacing"/>
        <w:rPr>
          <w:sz w:val="28"/>
          <w:szCs w:val="28"/>
        </w:rPr>
      </w:pPr>
    </w:p>
    <w:p w:rsidR="003D0A9E" w:rsidRDefault="003D0A9E" w:rsidP="003D0A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How long is the intro period?</w:t>
      </w:r>
    </w:p>
    <w:p w:rsidR="003D0A9E" w:rsidRDefault="003D0A9E" w:rsidP="003D0A9E">
      <w:pPr>
        <w:pStyle w:val="NoSpacing"/>
        <w:rPr>
          <w:sz w:val="28"/>
          <w:szCs w:val="28"/>
        </w:rPr>
      </w:pPr>
    </w:p>
    <w:p w:rsidR="003D0A9E" w:rsidRDefault="003D0A9E" w:rsidP="003D0A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the rate after the intro period?</w:t>
      </w:r>
    </w:p>
    <w:p w:rsidR="003D0A9E" w:rsidRDefault="003D0A9E" w:rsidP="003D0A9E">
      <w:pPr>
        <w:pStyle w:val="NoSpacing"/>
        <w:rPr>
          <w:sz w:val="28"/>
          <w:szCs w:val="28"/>
        </w:rPr>
      </w:pPr>
    </w:p>
    <w:p w:rsidR="003D0A9E" w:rsidRDefault="003D0A9E" w:rsidP="00444EDE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Bad/Poor Credit</w:t>
      </w:r>
    </w:p>
    <w:p w:rsidR="003D0A9E" w:rsidRDefault="003D0A9E" w:rsidP="003D0A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Which card has the lowest regular </w:t>
      </w:r>
      <w:r>
        <w:rPr>
          <w:b/>
          <w:sz w:val="28"/>
          <w:szCs w:val="28"/>
        </w:rPr>
        <w:t>annual percentage rate (APR)</w:t>
      </w:r>
      <w:r>
        <w:rPr>
          <w:sz w:val="28"/>
          <w:szCs w:val="28"/>
        </w:rPr>
        <w:t>?</w:t>
      </w:r>
    </w:p>
    <w:p w:rsidR="003D0A9E" w:rsidRDefault="003D0A9E" w:rsidP="003D0A9E">
      <w:pPr>
        <w:pStyle w:val="NoSpacing"/>
        <w:rPr>
          <w:sz w:val="28"/>
          <w:szCs w:val="28"/>
        </w:rPr>
      </w:pPr>
    </w:p>
    <w:p w:rsidR="003D0A9E" w:rsidRDefault="003D0A9E" w:rsidP="003D0A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the rate?</w:t>
      </w:r>
    </w:p>
    <w:p w:rsidR="00B54100" w:rsidRDefault="00B54100" w:rsidP="003D0A9E">
      <w:pPr>
        <w:pStyle w:val="NoSpacing"/>
        <w:rPr>
          <w:sz w:val="28"/>
          <w:szCs w:val="28"/>
        </w:rPr>
      </w:pPr>
    </w:p>
    <w:p w:rsidR="00DA79AF" w:rsidRDefault="00DA79AF" w:rsidP="003D0A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Is there an annual fee?</w:t>
      </w:r>
      <w:r w:rsidR="00B54100">
        <w:rPr>
          <w:sz w:val="28"/>
          <w:szCs w:val="28"/>
        </w:rPr>
        <w:tab/>
      </w:r>
      <w:r w:rsidR="00B54100">
        <w:rPr>
          <w:sz w:val="28"/>
          <w:szCs w:val="28"/>
        </w:rPr>
        <w:tab/>
      </w:r>
      <w:r w:rsidR="00B54100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If so, how much per year?</w:t>
      </w:r>
      <w:proofErr w:type="gramEnd"/>
    </w:p>
    <w:p w:rsidR="00DA79AF" w:rsidRDefault="00DA79AF" w:rsidP="003D0A9E">
      <w:pPr>
        <w:pStyle w:val="NoSpacing"/>
        <w:rPr>
          <w:sz w:val="28"/>
          <w:szCs w:val="28"/>
        </w:rPr>
      </w:pPr>
    </w:p>
    <w:p w:rsidR="003D0A9E" w:rsidRPr="003D0A9E" w:rsidRDefault="00B54100" w:rsidP="00444EDE">
      <w:pPr>
        <w:pStyle w:val="NoSpacing"/>
        <w:rPr>
          <w:b/>
          <w:sz w:val="36"/>
          <w:szCs w:val="36"/>
        </w:rPr>
      </w:pPr>
      <w:r>
        <w:rPr>
          <w:sz w:val="28"/>
          <w:szCs w:val="28"/>
        </w:rPr>
        <w:t>What is the main difference between these cards and the Good or Excellent ones?</w:t>
      </w:r>
    </w:p>
    <w:sectPr w:rsidR="003D0A9E" w:rsidRPr="003D0A9E" w:rsidSect="00B5410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90" w:rsidRDefault="00D76C90" w:rsidP="00E27A1D">
      <w:pPr>
        <w:spacing w:after="0" w:line="240" w:lineRule="auto"/>
      </w:pPr>
      <w:r>
        <w:separator/>
      </w:r>
    </w:p>
  </w:endnote>
  <w:endnote w:type="continuationSeparator" w:id="0">
    <w:p w:rsidR="00D76C90" w:rsidRDefault="00D76C90" w:rsidP="00E2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90" w:rsidRDefault="00D76C90" w:rsidP="00E27A1D">
      <w:pPr>
        <w:spacing w:after="0" w:line="240" w:lineRule="auto"/>
      </w:pPr>
      <w:r>
        <w:separator/>
      </w:r>
    </w:p>
  </w:footnote>
  <w:footnote w:type="continuationSeparator" w:id="0">
    <w:p w:rsidR="00D76C90" w:rsidRDefault="00D76C90" w:rsidP="00E2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1D" w:rsidRDefault="00E27A1D">
    <w:pPr>
      <w:pStyle w:val="Header"/>
    </w:pPr>
    <w:r>
      <w:t>Personal Finance</w:t>
    </w:r>
  </w:p>
  <w:p w:rsidR="00E27A1D" w:rsidRDefault="00E27A1D">
    <w:pPr>
      <w:pStyle w:val="Header"/>
    </w:pPr>
    <w:r>
      <w:t>Weidensee</w:t>
    </w:r>
  </w:p>
  <w:p w:rsidR="00E27A1D" w:rsidRDefault="00E27A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EDE"/>
    <w:rsid w:val="000F1610"/>
    <w:rsid w:val="003D0A9E"/>
    <w:rsid w:val="00444EDE"/>
    <w:rsid w:val="00554424"/>
    <w:rsid w:val="007F55F1"/>
    <w:rsid w:val="008841D9"/>
    <w:rsid w:val="009671BF"/>
    <w:rsid w:val="00B54100"/>
    <w:rsid w:val="00CB414E"/>
    <w:rsid w:val="00D44E11"/>
    <w:rsid w:val="00D76C90"/>
    <w:rsid w:val="00DA79AF"/>
    <w:rsid w:val="00DB34E4"/>
    <w:rsid w:val="00E27A1D"/>
    <w:rsid w:val="00E5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E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43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1D"/>
  </w:style>
  <w:style w:type="paragraph" w:styleId="Footer">
    <w:name w:val="footer"/>
    <w:basedOn w:val="Normal"/>
    <w:link w:val="FooterChar"/>
    <w:uiPriority w:val="99"/>
    <w:semiHidden/>
    <w:unhideWhenUsed/>
    <w:rsid w:val="00E2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A1D"/>
  </w:style>
  <w:style w:type="paragraph" w:styleId="BalloonText">
    <w:name w:val="Balloon Text"/>
    <w:basedOn w:val="Normal"/>
    <w:link w:val="BalloonTextChar"/>
    <w:uiPriority w:val="99"/>
    <w:semiHidden/>
    <w:unhideWhenUsed/>
    <w:rsid w:val="00E2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kra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Deerfield Schools</dc:creator>
  <cp:keywords/>
  <dc:description/>
  <cp:lastModifiedBy>Deerfield Schools</cp:lastModifiedBy>
  <cp:revision>10</cp:revision>
  <dcterms:created xsi:type="dcterms:W3CDTF">2009-11-12T18:42:00Z</dcterms:created>
  <dcterms:modified xsi:type="dcterms:W3CDTF">2012-05-02T12:40:00Z</dcterms:modified>
</cp:coreProperties>
</file>